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E4" w:rsidRPr="008A1EAA" w:rsidRDefault="003359E4" w:rsidP="003359E4">
      <w:pPr>
        <w:jc w:val="center"/>
        <w:rPr>
          <w:rFonts w:ascii="Candara" w:hAnsi="Candara"/>
          <w:b/>
          <w:sz w:val="26"/>
          <w:szCs w:val="26"/>
          <w:u w:val="single"/>
        </w:rPr>
      </w:pPr>
      <w:r w:rsidRPr="008A1EAA">
        <w:rPr>
          <w:rFonts w:ascii="Candara" w:hAnsi="Candara"/>
          <w:b/>
          <w:sz w:val="26"/>
          <w:szCs w:val="26"/>
          <w:u w:val="single"/>
        </w:rPr>
        <w:t>NYILATKOZAT</w:t>
      </w:r>
    </w:p>
    <w:p w:rsidR="003359E4" w:rsidRPr="008A1EAA" w:rsidRDefault="003359E4" w:rsidP="00E76FF4">
      <w:pPr>
        <w:jc w:val="both"/>
        <w:rPr>
          <w:rFonts w:ascii="Candara" w:hAnsi="Candara"/>
          <w:b/>
          <w:sz w:val="26"/>
          <w:szCs w:val="26"/>
          <w:u w:val="single"/>
        </w:rPr>
      </w:pPr>
    </w:p>
    <w:p w:rsidR="003359E4" w:rsidRPr="008A1EAA" w:rsidRDefault="003359E4" w:rsidP="00E76FF4">
      <w:pPr>
        <w:jc w:val="both"/>
        <w:rPr>
          <w:rFonts w:ascii="Candara" w:hAnsi="Candara"/>
          <w:b/>
          <w:sz w:val="26"/>
          <w:szCs w:val="26"/>
          <w:u w:val="single"/>
        </w:rPr>
      </w:pPr>
    </w:p>
    <w:p w:rsidR="00287E3E" w:rsidRPr="008A1EAA" w:rsidRDefault="00287E3E" w:rsidP="00E76FF4">
      <w:p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>Mint a _______</w:t>
      </w:r>
      <w:r w:rsidR="003A02DB" w:rsidRPr="008A1EAA">
        <w:rPr>
          <w:rFonts w:ascii="Candara" w:hAnsi="Candara"/>
          <w:sz w:val="26"/>
          <w:szCs w:val="26"/>
        </w:rPr>
        <w:t>______________</w:t>
      </w:r>
      <w:r w:rsidRPr="008A1EAA">
        <w:rPr>
          <w:rFonts w:ascii="Candara" w:hAnsi="Candara"/>
          <w:sz w:val="26"/>
          <w:szCs w:val="26"/>
        </w:rPr>
        <w:t>________________________________ csapat képviselője</w:t>
      </w:r>
      <w:r w:rsidR="008B5337">
        <w:rPr>
          <w:rFonts w:ascii="Candara" w:hAnsi="Candara"/>
          <w:sz w:val="26"/>
          <w:szCs w:val="26"/>
        </w:rPr>
        <w:t>, mely részt vesz 202</w:t>
      </w:r>
      <w:r w:rsidR="002C0480">
        <w:rPr>
          <w:rFonts w:ascii="Candara" w:hAnsi="Candara"/>
          <w:sz w:val="26"/>
          <w:szCs w:val="26"/>
        </w:rPr>
        <w:t>1</w:t>
      </w:r>
      <w:r w:rsidR="00AA19ED" w:rsidRPr="008A1EAA">
        <w:rPr>
          <w:rFonts w:ascii="Candara" w:hAnsi="Candara"/>
          <w:sz w:val="26"/>
          <w:szCs w:val="26"/>
        </w:rPr>
        <w:t xml:space="preserve">. </w:t>
      </w:r>
      <w:r w:rsidR="008B5337">
        <w:rPr>
          <w:rFonts w:ascii="Candara" w:hAnsi="Candara"/>
          <w:sz w:val="26"/>
          <w:szCs w:val="26"/>
        </w:rPr>
        <w:t>szeptember</w:t>
      </w:r>
      <w:r w:rsidR="00AA19ED" w:rsidRPr="008A1EAA">
        <w:rPr>
          <w:rFonts w:ascii="Candara" w:hAnsi="Candara"/>
          <w:sz w:val="26"/>
          <w:szCs w:val="26"/>
        </w:rPr>
        <w:t xml:space="preserve"> </w:t>
      </w:r>
      <w:r w:rsidR="002C0480">
        <w:rPr>
          <w:rFonts w:ascii="Candara" w:hAnsi="Candara"/>
          <w:sz w:val="26"/>
          <w:szCs w:val="26"/>
        </w:rPr>
        <w:t>4</w:t>
      </w:r>
      <w:r w:rsidR="00AA19ED" w:rsidRPr="008A1EAA">
        <w:rPr>
          <w:rFonts w:ascii="Candara" w:hAnsi="Candara"/>
          <w:sz w:val="26"/>
          <w:szCs w:val="26"/>
        </w:rPr>
        <w:t>-</w:t>
      </w:r>
      <w:r w:rsidR="008B5337">
        <w:rPr>
          <w:rFonts w:ascii="Candara" w:hAnsi="Candara"/>
          <w:sz w:val="26"/>
          <w:szCs w:val="26"/>
        </w:rPr>
        <w:t>é</w:t>
      </w:r>
      <w:r w:rsidR="00AA19ED" w:rsidRPr="008A1EAA">
        <w:rPr>
          <w:rFonts w:ascii="Candara" w:hAnsi="Candara"/>
          <w:sz w:val="26"/>
          <w:szCs w:val="26"/>
        </w:rPr>
        <w:t>n a Város napja program Halászléfőző versenyén</w:t>
      </w:r>
      <w:r w:rsidRPr="008A1EAA">
        <w:rPr>
          <w:rFonts w:ascii="Candara" w:hAnsi="Candara"/>
          <w:sz w:val="26"/>
          <w:szCs w:val="26"/>
        </w:rPr>
        <w:t xml:space="preserve"> </w:t>
      </w:r>
    </w:p>
    <w:p w:rsidR="00287E3E" w:rsidRPr="008A1EAA" w:rsidRDefault="00287E3E" w:rsidP="00E76FF4">
      <w:pPr>
        <w:jc w:val="both"/>
        <w:rPr>
          <w:rFonts w:ascii="Candara" w:hAnsi="Candara"/>
          <w:b/>
          <w:sz w:val="26"/>
          <w:szCs w:val="26"/>
          <w:u w:val="single"/>
        </w:rPr>
      </w:pPr>
    </w:p>
    <w:p w:rsidR="008A1EAA" w:rsidRPr="008A1EAA" w:rsidRDefault="008A1EAA" w:rsidP="00E76FF4">
      <w:p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b/>
          <w:sz w:val="26"/>
          <w:szCs w:val="26"/>
          <w:u w:val="single"/>
        </w:rPr>
        <w:t>T</w:t>
      </w:r>
      <w:r w:rsidR="00E76FF4" w:rsidRPr="008A1EAA">
        <w:rPr>
          <w:rFonts w:ascii="Candara" w:hAnsi="Candara"/>
          <w:b/>
          <w:sz w:val="26"/>
          <w:szCs w:val="26"/>
          <w:u w:val="single"/>
        </w:rPr>
        <w:t>udomásul veszem</w:t>
      </w:r>
      <w:r w:rsidR="00E76FF4" w:rsidRPr="00AF3E80">
        <w:rPr>
          <w:rFonts w:ascii="Candara" w:hAnsi="Candara"/>
          <w:b/>
          <w:sz w:val="26"/>
          <w:szCs w:val="26"/>
          <w:u w:val="single"/>
        </w:rPr>
        <w:t xml:space="preserve">, </w:t>
      </w:r>
      <w:r w:rsidRPr="00AF3E80">
        <w:rPr>
          <w:rFonts w:ascii="Candara" w:hAnsi="Candara"/>
          <w:b/>
          <w:sz w:val="26"/>
          <w:szCs w:val="26"/>
          <w:u w:val="single"/>
        </w:rPr>
        <w:t>hogy:</w:t>
      </w:r>
    </w:p>
    <w:p w:rsidR="008A1EAA" w:rsidRPr="00614277" w:rsidRDefault="008A1EAA" w:rsidP="008A1EAA">
      <w:pPr>
        <w:pStyle w:val="Listaszerbekezds"/>
        <w:numPr>
          <w:ilvl w:val="0"/>
          <w:numId w:val="2"/>
        </w:num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>A</w:t>
      </w:r>
      <w:r w:rsidR="00E76FF4" w:rsidRPr="008A1EAA">
        <w:rPr>
          <w:rFonts w:ascii="Candara" w:hAnsi="Candara"/>
          <w:sz w:val="26"/>
          <w:szCs w:val="26"/>
        </w:rPr>
        <w:t xml:space="preserve"> versenyző csapatok létszáma nincs korlátozva, </w:t>
      </w:r>
      <w:r w:rsidR="00E76FF4" w:rsidRPr="00614277">
        <w:rPr>
          <w:rFonts w:ascii="Candara" w:hAnsi="Candara"/>
          <w:sz w:val="26"/>
          <w:szCs w:val="26"/>
        </w:rPr>
        <w:t xml:space="preserve">viszont </w:t>
      </w:r>
      <w:r w:rsidR="004C4568" w:rsidRPr="00614277">
        <w:rPr>
          <w:rFonts w:ascii="Candara" w:hAnsi="Candara"/>
          <w:sz w:val="26"/>
          <w:szCs w:val="26"/>
        </w:rPr>
        <w:t>kizárólag az előzetes jelentkező</w:t>
      </w:r>
      <w:r w:rsidR="00635C94" w:rsidRPr="00614277">
        <w:rPr>
          <w:rFonts w:ascii="Candara" w:hAnsi="Candara"/>
          <w:sz w:val="26"/>
          <w:szCs w:val="26"/>
        </w:rPr>
        <w:t>k</w:t>
      </w:r>
      <w:r w:rsidR="004C4568" w:rsidRPr="00614277">
        <w:rPr>
          <w:rFonts w:ascii="Candara" w:hAnsi="Candara"/>
          <w:sz w:val="26"/>
          <w:szCs w:val="26"/>
        </w:rPr>
        <w:t xml:space="preserve"> részére biztosított asztal és pad. A helyszínen jelentkező csapatok számára a jelentkezés sorrendjében, a </w:t>
      </w:r>
      <w:r w:rsidR="00635C94" w:rsidRPr="00614277">
        <w:rPr>
          <w:rFonts w:ascii="Candara" w:hAnsi="Candara"/>
          <w:sz w:val="26"/>
          <w:szCs w:val="26"/>
        </w:rPr>
        <w:t>készlet erejéig áll rendelkezés</w:t>
      </w:r>
      <w:r w:rsidR="004C4568" w:rsidRPr="00614277">
        <w:rPr>
          <w:rFonts w:ascii="Candara" w:hAnsi="Candara"/>
          <w:sz w:val="26"/>
          <w:szCs w:val="26"/>
        </w:rPr>
        <w:t>re asztal és pad.</w:t>
      </w:r>
      <w:r w:rsidR="00E76FF4" w:rsidRPr="00614277">
        <w:rPr>
          <w:rFonts w:ascii="Candara" w:hAnsi="Candara"/>
          <w:sz w:val="26"/>
          <w:szCs w:val="26"/>
        </w:rPr>
        <w:t xml:space="preserve"> </w:t>
      </w:r>
    </w:p>
    <w:p w:rsidR="008A1EAA" w:rsidRPr="008A1EAA" w:rsidRDefault="00E76FF4" w:rsidP="008A1EAA">
      <w:pPr>
        <w:pStyle w:val="Listaszerbekezds"/>
        <w:numPr>
          <w:ilvl w:val="0"/>
          <w:numId w:val="2"/>
        </w:numPr>
        <w:jc w:val="both"/>
        <w:rPr>
          <w:rFonts w:ascii="Candara" w:hAnsi="Candara" w:cs="Arial"/>
          <w:sz w:val="26"/>
          <w:szCs w:val="26"/>
        </w:rPr>
      </w:pPr>
      <w:r w:rsidRPr="008A1EAA">
        <w:rPr>
          <w:rFonts w:ascii="Candara" w:hAnsi="Candara" w:cs="Arial"/>
          <w:color w:val="000000"/>
          <w:sz w:val="26"/>
          <w:szCs w:val="26"/>
        </w:rPr>
        <w:t>Az ételkészítéshez szükséges alapanyagokról, főzőedényekről, kellékekről minden csapat maga köteles gondoskodni.</w:t>
      </w:r>
      <w:r w:rsidRPr="008A1EAA">
        <w:rPr>
          <w:rFonts w:ascii="Candara" w:hAnsi="Candara" w:cs="Arial"/>
          <w:sz w:val="26"/>
          <w:szCs w:val="26"/>
        </w:rPr>
        <w:t xml:space="preserve"> </w:t>
      </w:r>
    </w:p>
    <w:p w:rsidR="00E76FF4" w:rsidRPr="00614277" w:rsidRDefault="00E76FF4" w:rsidP="008A1EAA">
      <w:pPr>
        <w:pStyle w:val="Listaszerbekezds"/>
        <w:numPr>
          <w:ilvl w:val="0"/>
          <w:numId w:val="2"/>
        </w:num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 w:cs="Arial"/>
          <w:sz w:val="26"/>
          <w:szCs w:val="26"/>
        </w:rPr>
        <w:t>A</w:t>
      </w:r>
      <w:r w:rsidRPr="008A1EAA">
        <w:rPr>
          <w:rFonts w:ascii="Candara" w:hAnsi="Candara"/>
          <w:sz w:val="26"/>
          <w:szCs w:val="26"/>
        </w:rPr>
        <w:t xml:space="preserve"> versenyben mindenki saját felelősségére vesz részt, a szervezők az esetlegesen bekövetkezett balesetekért, károkozásért felelősséget nem vállalnak.</w:t>
      </w:r>
    </w:p>
    <w:p w:rsidR="005A42B3" w:rsidRPr="00F21B62" w:rsidRDefault="005A42B3" w:rsidP="008A1EAA">
      <w:pPr>
        <w:pStyle w:val="Listaszerbekezds"/>
        <w:numPr>
          <w:ilvl w:val="0"/>
          <w:numId w:val="2"/>
        </w:numPr>
        <w:jc w:val="both"/>
        <w:rPr>
          <w:rFonts w:ascii="Candara" w:hAnsi="Candara"/>
          <w:color w:val="000000" w:themeColor="text1"/>
          <w:sz w:val="26"/>
          <w:szCs w:val="26"/>
        </w:rPr>
      </w:pPr>
      <w:r w:rsidRPr="00F21B62">
        <w:rPr>
          <w:rFonts w:ascii="Candara" w:hAnsi="Candara" w:cs="Arial"/>
          <w:color w:val="000000" w:themeColor="text1"/>
          <w:sz w:val="26"/>
          <w:szCs w:val="26"/>
        </w:rPr>
        <w:t xml:space="preserve">A </w:t>
      </w:r>
      <w:r w:rsidR="00F21B62">
        <w:rPr>
          <w:rFonts w:ascii="Candara" w:hAnsi="Candara" w:cs="Arial"/>
          <w:color w:val="000000" w:themeColor="text1"/>
          <w:sz w:val="26"/>
          <w:szCs w:val="26"/>
        </w:rPr>
        <w:t xml:space="preserve">maximum 10 kg </w:t>
      </w:r>
      <w:r w:rsidRPr="00F21B62">
        <w:rPr>
          <w:rFonts w:ascii="Candara" w:hAnsi="Candara" w:cs="Arial"/>
          <w:color w:val="000000" w:themeColor="text1"/>
          <w:sz w:val="26"/>
          <w:szCs w:val="26"/>
        </w:rPr>
        <w:t xml:space="preserve">halért kifizetett összeg felét Paks Város Önkormányzata jóvoltából </w:t>
      </w:r>
      <w:r w:rsidR="00F21B62">
        <w:rPr>
          <w:rFonts w:ascii="Candara" w:hAnsi="Candara" w:cs="Arial"/>
          <w:color w:val="000000" w:themeColor="text1"/>
          <w:sz w:val="26"/>
          <w:szCs w:val="26"/>
        </w:rPr>
        <w:t>a rendezők visszafizetik</w:t>
      </w:r>
      <w:r w:rsidRPr="00F21B62">
        <w:rPr>
          <w:rFonts w:ascii="Candara" w:hAnsi="Candara" w:cs="Arial"/>
          <w:color w:val="000000" w:themeColor="text1"/>
          <w:sz w:val="26"/>
          <w:szCs w:val="26"/>
        </w:rPr>
        <w:t xml:space="preserve"> a zsűrinek történő ételminta leadásakor.</w:t>
      </w:r>
    </w:p>
    <w:p w:rsidR="00E76FF4" w:rsidRPr="008A1EAA" w:rsidRDefault="00E76FF4" w:rsidP="00E76FF4">
      <w:pPr>
        <w:jc w:val="both"/>
        <w:rPr>
          <w:rFonts w:ascii="Candara" w:hAnsi="Candara"/>
          <w:sz w:val="26"/>
          <w:szCs w:val="26"/>
        </w:rPr>
      </w:pPr>
    </w:p>
    <w:p w:rsidR="00E76FF4" w:rsidRPr="008A1EAA" w:rsidRDefault="00E76FF4" w:rsidP="00E76FF4">
      <w:pPr>
        <w:jc w:val="both"/>
        <w:rPr>
          <w:rFonts w:ascii="Candara" w:hAnsi="Candara"/>
          <w:b/>
          <w:sz w:val="26"/>
          <w:szCs w:val="26"/>
        </w:rPr>
      </w:pPr>
      <w:r w:rsidRPr="008A1EAA">
        <w:rPr>
          <w:rFonts w:ascii="Candara" w:hAnsi="Candara"/>
          <w:b/>
          <w:sz w:val="26"/>
          <w:szCs w:val="26"/>
        </w:rPr>
        <w:t>Részvételi feltételek:</w:t>
      </w:r>
    </w:p>
    <w:p w:rsidR="003A02DB" w:rsidRPr="008A1EAA" w:rsidRDefault="00E76FF4" w:rsidP="003A02DB">
      <w:pPr>
        <w:pStyle w:val="Listaszerbekezds"/>
        <w:numPr>
          <w:ilvl w:val="0"/>
          <w:numId w:val="1"/>
        </w:num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>A résztvevők kijelentik, hogy az általuk hozott nyersanyagok, elkészített és hozott ételek</w:t>
      </w:r>
      <w:r w:rsidR="003359E4" w:rsidRPr="008A1EAA">
        <w:rPr>
          <w:rFonts w:ascii="Candara" w:hAnsi="Candara"/>
          <w:sz w:val="26"/>
          <w:szCs w:val="26"/>
        </w:rPr>
        <w:t xml:space="preserve"> az egészségre ártalmatlanok. </w:t>
      </w:r>
    </w:p>
    <w:p w:rsidR="003A02DB" w:rsidRPr="008A1EAA" w:rsidRDefault="003359E4" w:rsidP="003A02DB">
      <w:pPr>
        <w:pStyle w:val="Listaszerbekezds"/>
        <w:numPr>
          <w:ilvl w:val="0"/>
          <w:numId w:val="1"/>
        </w:num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 xml:space="preserve">Az </w:t>
      </w:r>
      <w:r w:rsidR="00E76FF4" w:rsidRPr="008A1EAA">
        <w:rPr>
          <w:rFonts w:ascii="Candara" w:hAnsi="Candara"/>
          <w:sz w:val="26"/>
          <w:szCs w:val="26"/>
        </w:rPr>
        <w:t>ételeket eldobható, egyszer használa</w:t>
      </w:r>
      <w:r w:rsidR="00333DB5" w:rsidRPr="008A1EAA">
        <w:rPr>
          <w:rFonts w:ascii="Candara" w:hAnsi="Candara"/>
          <w:sz w:val="26"/>
          <w:szCs w:val="26"/>
        </w:rPr>
        <w:t>tos edényekbe tálalják,</w:t>
      </w:r>
      <w:r w:rsidR="00E76FF4" w:rsidRPr="008A1EAA">
        <w:rPr>
          <w:rFonts w:ascii="Candara" w:hAnsi="Candara"/>
          <w:sz w:val="26"/>
          <w:szCs w:val="26"/>
        </w:rPr>
        <w:t xml:space="preserve"> az ide vonatkozó higiéniai és egészségügyi, valamint baleset- és tűzvédelmi szabályokat betartják. </w:t>
      </w:r>
    </w:p>
    <w:p w:rsidR="003A02DB" w:rsidRDefault="00AA19ED" w:rsidP="003A02DB">
      <w:pPr>
        <w:pStyle w:val="Listaszerbekezds"/>
        <w:numPr>
          <w:ilvl w:val="0"/>
          <w:numId w:val="1"/>
        </w:num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>A versenyre készül</w:t>
      </w:r>
      <w:r w:rsidR="003A02DB" w:rsidRPr="008A1EAA">
        <w:rPr>
          <w:rFonts w:ascii="Candara" w:hAnsi="Candara"/>
          <w:sz w:val="26"/>
          <w:szCs w:val="26"/>
        </w:rPr>
        <w:t xml:space="preserve">t ételeket a helyszínen </w:t>
      </w:r>
      <w:r w:rsidRPr="008A1EAA">
        <w:rPr>
          <w:rFonts w:ascii="Candara" w:hAnsi="Candara"/>
          <w:sz w:val="26"/>
          <w:szCs w:val="26"/>
        </w:rPr>
        <w:t>készít</w:t>
      </w:r>
      <w:r w:rsidR="003A02DB" w:rsidRPr="008A1EAA">
        <w:rPr>
          <w:rFonts w:ascii="Candara" w:hAnsi="Candara"/>
          <w:sz w:val="26"/>
          <w:szCs w:val="26"/>
        </w:rPr>
        <w:t>ik el</w:t>
      </w:r>
      <w:r w:rsidRPr="008A1EAA">
        <w:rPr>
          <w:rFonts w:ascii="Candara" w:hAnsi="Candara"/>
          <w:sz w:val="26"/>
          <w:szCs w:val="26"/>
        </w:rPr>
        <w:t xml:space="preserve">. </w:t>
      </w:r>
    </w:p>
    <w:p w:rsidR="00AF3E80" w:rsidRPr="00F21B62" w:rsidRDefault="00AF3E80" w:rsidP="00AF3E80">
      <w:pPr>
        <w:pStyle w:val="Listaszerbekezds"/>
        <w:numPr>
          <w:ilvl w:val="0"/>
          <w:numId w:val="1"/>
        </w:numPr>
        <w:jc w:val="both"/>
        <w:rPr>
          <w:rFonts w:ascii="Candara" w:hAnsi="Candara"/>
          <w:b/>
          <w:sz w:val="26"/>
          <w:szCs w:val="26"/>
        </w:rPr>
      </w:pPr>
      <w:r w:rsidRPr="00F21B62">
        <w:rPr>
          <w:rFonts w:ascii="Candara" w:hAnsi="Candara" w:cs="Arial"/>
          <w:b/>
          <w:color w:val="000000" w:themeColor="text1"/>
          <w:sz w:val="26"/>
          <w:szCs w:val="26"/>
        </w:rPr>
        <w:t xml:space="preserve">A főzéshez szükséges gázkészülék és annak minden kelléke kifogástalan állapotban van, </w:t>
      </w:r>
      <w:r w:rsidR="007E5832" w:rsidRPr="00F21B62">
        <w:rPr>
          <w:rFonts w:ascii="Candara" w:hAnsi="Candara" w:cs="Arial"/>
          <w:b/>
          <w:color w:val="000000" w:themeColor="text1"/>
          <w:sz w:val="26"/>
          <w:szCs w:val="26"/>
        </w:rPr>
        <w:t>a csapatok biztonságosan tudják kezelni azt.</w:t>
      </w:r>
      <w:r w:rsidR="00CB120D" w:rsidRPr="00F21B62">
        <w:rPr>
          <w:rFonts w:ascii="Candara" w:hAnsi="Candara" w:cs="Arial"/>
          <w:b/>
          <w:color w:val="000000" w:themeColor="text1"/>
          <w:sz w:val="26"/>
          <w:szCs w:val="26"/>
        </w:rPr>
        <w:t xml:space="preserve"> </w:t>
      </w:r>
      <w:r w:rsidR="00F21B62">
        <w:rPr>
          <w:rFonts w:ascii="Candara" w:hAnsi="Candara" w:cs="Arial"/>
          <w:b/>
          <w:color w:val="000000" w:themeColor="text1"/>
          <w:sz w:val="26"/>
          <w:szCs w:val="26"/>
        </w:rPr>
        <w:t xml:space="preserve">Csak </w:t>
      </w:r>
      <w:r w:rsidR="00942EDC">
        <w:rPr>
          <w:rFonts w:ascii="Candara" w:hAnsi="Candara"/>
          <w:b/>
          <w:sz w:val="26"/>
          <w:szCs w:val="26"/>
        </w:rPr>
        <w:t>nyomáscsökkentővel (reduktorral</w:t>
      </w:r>
      <w:r w:rsidR="00F21B62" w:rsidRPr="00F21B62">
        <w:rPr>
          <w:rFonts w:ascii="Candara" w:hAnsi="Candara"/>
          <w:b/>
          <w:sz w:val="26"/>
          <w:szCs w:val="26"/>
        </w:rPr>
        <w:t>) ellátott gázpalackok használhatók</w:t>
      </w:r>
      <w:r w:rsidR="00F21B62">
        <w:rPr>
          <w:rFonts w:ascii="Candara" w:hAnsi="Candara"/>
          <w:b/>
          <w:sz w:val="26"/>
          <w:szCs w:val="26"/>
        </w:rPr>
        <w:t>.</w:t>
      </w:r>
    </w:p>
    <w:p w:rsidR="003A02DB" w:rsidRPr="008A1EAA" w:rsidRDefault="00AA19ED" w:rsidP="003A02DB">
      <w:pPr>
        <w:pStyle w:val="Listaszerbekezds"/>
        <w:numPr>
          <w:ilvl w:val="0"/>
          <w:numId w:val="1"/>
        </w:num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 xml:space="preserve">Az elkészült ételek árusítása a rendezvényen tilos. </w:t>
      </w:r>
    </w:p>
    <w:p w:rsidR="003A02DB" w:rsidRPr="008A1EAA" w:rsidRDefault="00AA19ED" w:rsidP="003A02DB">
      <w:pPr>
        <w:pStyle w:val="Listaszerbekezds"/>
        <w:numPr>
          <w:ilvl w:val="0"/>
          <w:numId w:val="1"/>
        </w:num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 xml:space="preserve">A keletkezett hulladék gyűjtése zsákokban történik, melyeket az arra kijelölt szemétgyűjtőkben kell a csapatoknak elhelyezni. </w:t>
      </w:r>
    </w:p>
    <w:p w:rsidR="00AA19ED" w:rsidRPr="008A1EAA" w:rsidRDefault="00AA19ED" w:rsidP="003A02DB">
      <w:pPr>
        <w:pStyle w:val="Listaszerbekezds"/>
        <w:numPr>
          <w:ilvl w:val="0"/>
          <w:numId w:val="1"/>
        </w:numPr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>A tárgyakért, eszközökért a rendezőség felelősséget nem vállal.</w:t>
      </w:r>
    </w:p>
    <w:p w:rsidR="00E76FF4" w:rsidRPr="008A1EAA" w:rsidRDefault="00E76FF4" w:rsidP="00E76FF4">
      <w:pPr>
        <w:jc w:val="both"/>
        <w:rPr>
          <w:rFonts w:ascii="Candara" w:hAnsi="Candara"/>
          <w:sz w:val="26"/>
          <w:szCs w:val="26"/>
        </w:rPr>
      </w:pPr>
    </w:p>
    <w:p w:rsidR="00E76FF4" w:rsidRPr="008A1EAA" w:rsidRDefault="00E76FF4" w:rsidP="00E76FF4">
      <w:pPr>
        <w:tabs>
          <w:tab w:val="left" w:pos="7513"/>
        </w:tabs>
        <w:rPr>
          <w:rFonts w:ascii="Candara" w:hAnsi="Candara"/>
          <w:sz w:val="26"/>
          <w:szCs w:val="26"/>
        </w:rPr>
      </w:pPr>
    </w:p>
    <w:p w:rsidR="003359E4" w:rsidRPr="008A1EAA" w:rsidRDefault="00E76FF4" w:rsidP="003359E4">
      <w:pPr>
        <w:pStyle w:val="Szvegtrzs2"/>
        <w:tabs>
          <w:tab w:val="clear" w:pos="7513"/>
        </w:tabs>
        <w:spacing w:line="240" w:lineRule="auto"/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b/>
          <w:sz w:val="26"/>
          <w:szCs w:val="26"/>
        </w:rPr>
        <w:t>Rendezőség:</w:t>
      </w:r>
      <w:r w:rsidRPr="008A1EAA">
        <w:rPr>
          <w:rFonts w:ascii="Candara" w:hAnsi="Candara"/>
          <w:sz w:val="26"/>
          <w:szCs w:val="26"/>
        </w:rPr>
        <w:t xml:space="preserve"> </w:t>
      </w:r>
      <w:r w:rsidR="003359E4" w:rsidRPr="008A1EAA">
        <w:rPr>
          <w:rFonts w:ascii="Candara" w:hAnsi="Candara"/>
          <w:sz w:val="26"/>
          <w:szCs w:val="26"/>
        </w:rPr>
        <w:tab/>
      </w:r>
      <w:r w:rsidR="003359E4" w:rsidRPr="008A1EAA">
        <w:rPr>
          <w:rFonts w:ascii="Candara" w:hAnsi="Candara"/>
          <w:sz w:val="26"/>
          <w:szCs w:val="26"/>
        </w:rPr>
        <w:tab/>
        <w:t xml:space="preserve">Paks Város Önkormányzata, Paks, Dózsa </w:t>
      </w:r>
      <w:proofErr w:type="spellStart"/>
      <w:r w:rsidR="003359E4" w:rsidRPr="008A1EAA">
        <w:rPr>
          <w:rFonts w:ascii="Candara" w:hAnsi="Candara"/>
          <w:sz w:val="26"/>
          <w:szCs w:val="26"/>
        </w:rPr>
        <w:t>Gy</w:t>
      </w:r>
      <w:proofErr w:type="spellEnd"/>
      <w:r w:rsidR="003359E4" w:rsidRPr="008A1EAA">
        <w:rPr>
          <w:rFonts w:ascii="Candara" w:hAnsi="Candara"/>
          <w:sz w:val="26"/>
          <w:szCs w:val="26"/>
        </w:rPr>
        <w:t xml:space="preserve">. </w:t>
      </w:r>
      <w:proofErr w:type="gramStart"/>
      <w:r w:rsidR="003359E4" w:rsidRPr="008A1EAA">
        <w:rPr>
          <w:rFonts w:ascii="Candara" w:hAnsi="Candara"/>
          <w:sz w:val="26"/>
          <w:szCs w:val="26"/>
        </w:rPr>
        <w:t>u.</w:t>
      </w:r>
      <w:proofErr w:type="gramEnd"/>
      <w:r w:rsidR="003359E4" w:rsidRPr="008A1EAA">
        <w:rPr>
          <w:rFonts w:ascii="Candara" w:hAnsi="Candara"/>
          <w:sz w:val="26"/>
          <w:szCs w:val="26"/>
        </w:rPr>
        <w:t xml:space="preserve"> 55.61</w:t>
      </w:r>
    </w:p>
    <w:p w:rsidR="00E76FF4" w:rsidRPr="008A1EAA" w:rsidRDefault="003359E4" w:rsidP="003359E4">
      <w:pPr>
        <w:pStyle w:val="Szvegtrzs2"/>
        <w:tabs>
          <w:tab w:val="clear" w:pos="7513"/>
        </w:tabs>
        <w:spacing w:line="240" w:lineRule="auto"/>
        <w:jc w:val="both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ab/>
      </w:r>
      <w:r w:rsidRPr="008A1EAA">
        <w:rPr>
          <w:rFonts w:ascii="Candara" w:hAnsi="Candara"/>
          <w:sz w:val="26"/>
          <w:szCs w:val="26"/>
        </w:rPr>
        <w:tab/>
      </w:r>
      <w:r w:rsidRPr="008A1EAA">
        <w:rPr>
          <w:rFonts w:ascii="Candara" w:hAnsi="Candara"/>
          <w:sz w:val="26"/>
          <w:szCs w:val="26"/>
        </w:rPr>
        <w:tab/>
      </w:r>
      <w:r w:rsidR="008A1EAA">
        <w:rPr>
          <w:rFonts w:ascii="Candara" w:hAnsi="Candara"/>
          <w:sz w:val="26"/>
          <w:szCs w:val="26"/>
        </w:rPr>
        <w:tab/>
      </w:r>
      <w:r w:rsidR="00E76FF4" w:rsidRPr="008A1EAA">
        <w:rPr>
          <w:rFonts w:ascii="Candara" w:hAnsi="Candara"/>
          <w:sz w:val="26"/>
          <w:szCs w:val="26"/>
        </w:rPr>
        <w:t xml:space="preserve">Csengey Dénes Kulturális Központ, Paks, Gagarin u. 2. </w:t>
      </w:r>
    </w:p>
    <w:p w:rsidR="00E76FF4" w:rsidRPr="008A1EAA" w:rsidRDefault="00E76FF4" w:rsidP="00E76FF4">
      <w:pPr>
        <w:pStyle w:val="Szvegtrzs2"/>
        <w:spacing w:line="240" w:lineRule="auto"/>
        <w:jc w:val="center"/>
        <w:rPr>
          <w:rFonts w:ascii="Candara" w:hAnsi="Candara"/>
          <w:sz w:val="26"/>
          <w:szCs w:val="26"/>
        </w:rPr>
      </w:pPr>
    </w:p>
    <w:p w:rsidR="008A1EAA" w:rsidRPr="008A1EAA" w:rsidRDefault="008A1EAA" w:rsidP="00E76FF4">
      <w:pPr>
        <w:pStyle w:val="Szvegtrzs2"/>
        <w:spacing w:line="240" w:lineRule="auto"/>
        <w:jc w:val="center"/>
        <w:rPr>
          <w:rFonts w:ascii="Candara" w:hAnsi="Candara"/>
          <w:sz w:val="26"/>
          <w:szCs w:val="26"/>
        </w:rPr>
      </w:pPr>
    </w:p>
    <w:p w:rsidR="003359E4" w:rsidRPr="008A1EAA" w:rsidRDefault="008B5337" w:rsidP="00333DB5">
      <w:pPr>
        <w:pStyle w:val="Szvegtrzs2"/>
        <w:spacing w:line="240" w:lineRule="auto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Paks, 202</w:t>
      </w:r>
      <w:r w:rsidR="002C0480">
        <w:rPr>
          <w:rFonts w:ascii="Candara" w:hAnsi="Candara"/>
          <w:sz w:val="26"/>
          <w:szCs w:val="26"/>
        </w:rPr>
        <w:t>1</w:t>
      </w:r>
      <w:r w:rsidR="00333DB5" w:rsidRPr="008A1EAA">
        <w:rPr>
          <w:rFonts w:ascii="Candara" w:hAnsi="Candara"/>
          <w:sz w:val="26"/>
          <w:szCs w:val="26"/>
        </w:rPr>
        <w:t xml:space="preserve">. </w:t>
      </w:r>
      <w:r>
        <w:rPr>
          <w:rFonts w:ascii="Candara" w:hAnsi="Candara"/>
          <w:sz w:val="26"/>
          <w:szCs w:val="26"/>
        </w:rPr>
        <w:t xml:space="preserve">szeptember </w:t>
      </w:r>
      <w:r w:rsidR="002C0480">
        <w:rPr>
          <w:rFonts w:ascii="Candara" w:hAnsi="Candara"/>
          <w:sz w:val="26"/>
          <w:szCs w:val="26"/>
        </w:rPr>
        <w:t>4</w:t>
      </w:r>
      <w:bookmarkStart w:id="0" w:name="_GoBack"/>
      <w:bookmarkEnd w:id="0"/>
      <w:r w:rsidR="00333DB5" w:rsidRPr="008A1EAA">
        <w:rPr>
          <w:rFonts w:ascii="Candara" w:hAnsi="Candara"/>
          <w:sz w:val="26"/>
          <w:szCs w:val="26"/>
        </w:rPr>
        <w:t>.</w:t>
      </w:r>
    </w:p>
    <w:p w:rsidR="00333DB5" w:rsidRPr="008A1EAA" w:rsidRDefault="00333DB5" w:rsidP="00E76FF4">
      <w:pPr>
        <w:pStyle w:val="Szvegtrzs2"/>
        <w:spacing w:line="240" w:lineRule="auto"/>
        <w:jc w:val="center"/>
        <w:rPr>
          <w:rFonts w:ascii="Candara" w:hAnsi="Candara"/>
          <w:sz w:val="26"/>
          <w:szCs w:val="26"/>
        </w:rPr>
      </w:pPr>
    </w:p>
    <w:p w:rsidR="008A1EAA" w:rsidRPr="008A1EAA" w:rsidRDefault="008A1EAA" w:rsidP="00E76FF4">
      <w:pPr>
        <w:pStyle w:val="Szvegtrzs2"/>
        <w:spacing w:line="240" w:lineRule="auto"/>
        <w:jc w:val="center"/>
        <w:rPr>
          <w:rFonts w:ascii="Candara" w:hAnsi="Candara"/>
          <w:sz w:val="26"/>
          <w:szCs w:val="26"/>
        </w:rPr>
      </w:pPr>
    </w:p>
    <w:p w:rsidR="00333DB5" w:rsidRPr="008A1EAA" w:rsidRDefault="00333DB5" w:rsidP="00E76FF4">
      <w:pPr>
        <w:pStyle w:val="Szvegtrzs2"/>
        <w:spacing w:line="240" w:lineRule="auto"/>
        <w:jc w:val="center"/>
        <w:rPr>
          <w:rFonts w:ascii="Candara" w:hAnsi="Candara"/>
          <w:sz w:val="26"/>
          <w:szCs w:val="26"/>
        </w:rPr>
      </w:pPr>
    </w:p>
    <w:p w:rsidR="00E76FF4" w:rsidRPr="008A1EAA" w:rsidRDefault="00E76FF4" w:rsidP="00E76FF4">
      <w:pPr>
        <w:pStyle w:val="Szvegtrzs2"/>
        <w:spacing w:line="240" w:lineRule="auto"/>
        <w:jc w:val="right"/>
        <w:rPr>
          <w:rFonts w:ascii="Candara" w:hAnsi="Candara"/>
          <w:sz w:val="26"/>
          <w:szCs w:val="26"/>
        </w:rPr>
      </w:pPr>
      <w:r w:rsidRPr="008A1EAA">
        <w:rPr>
          <w:rFonts w:ascii="Candara" w:hAnsi="Candara"/>
          <w:sz w:val="26"/>
          <w:szCs w:val="26"/>
        </w:rPr>
        <w:t>______________________________________________</w:t>
      </w:r>
    </w:p>
    <w:p w:rsidR="00327C04" w:rsidRPr="00762C64" w:rsidRDefault="00E76FF4" w:rsidP="008A1EAA">
      <w:pPr>
        <w:pStyle w:val="Szvegtrzs2"/>
        <w:tabs>
          <w:tab w:val="clear" w:pos="7513"/>
        </w:tabs>
        <w:spacing w:line="240" w:lineRule="auto"/>
        <w:jc w:val="center"/>
        <w:rPr>
          <w:rFonts w:ascii="Candara" w:hAnsi="Candara"/>
          <w:sz w:val="24"/>
          <w:szCs w:val="24"/>
        </w:rPr>
      </w:pPr>
      <w:r w:rsidRPr="008A1EAA">
        <w:rPr>
          <w:rFonts w:ascii="Candara" w:hAnsi="Candara"/>
          <w:sz w:val="26"/>
          <w:szCs w:val="26"/>
        </w:rPr>
        <w:tab/>
      </w:r>
      <w:r w:rsidRPr="008A1EAA">
        <w:rPr>
          <w:rFonts w:ascii="Candara" w:hAnsi="Candara"/>
          <w:sz w:val="26"/>
          <w:szCs w:val="26"/>
        </w:rPr>
        <w:tab/>
      </w:r>
      <w:r w:rsidRPr="008A1EAA">
        <w:rPr>
          <w:rFonts w:ascii="Candara" w:hAnsi="Candara"/>
          <w:sz w:val="26"/>
          <w:szCs w:val="26"/>
        </w:rPr>
        <w:tab/>
      </w:r>
      <w:r w:rsidRPr="008A1EAA">
        <w:rPr>
          <w:rFonts w:ascii="Candara" w:hAnsi="Candara"/>
          <w:sz w:val="26"/>
          <w:szCs w:val="26"/>
        </w:rPr>
        <w:tab/>
      </w:r>
      <w:r w:rsidRPr="008A1EAA">
        <w:rPr>
          <w:rFonts w:ascii="Candara" w:hAnsi="Candara"/>
          <w:sz w:val="26"/>
          <w:szCs w:val="26"/>
        </w:rPr>
        <w:tab/>
      </w:r>
      <w:proofErr w:type="gramStart"/>
      <w:r w:rsidR="008A1EAA">
        <w:rPr>
          <w:rFonts w:ascii="Candara" w:hAnsi="Candara"/>
          <w:sz w:val="26"/>
          <w:szCs w:val="26"/>
        </w:rPr>
        <w:t>a</w:t>
      </w:r>
      <w:proofErr w:type="gramEnd"/>
      <w:r w:rsidRPr="008A1EAA">
        <w:rPr>
          <w:rFonts w:ascii="Candara" w:hAnsi="Candara"/>
          <w:sz w:val="26"/>
          <w:szCs w:val="26"/>
        </w:rPr>
        <w:t xml:space="preserve"> csapat képviselőjének aláírása</w:t>
      </w:r>
    </w:p>
    <w:sectPr w:rsidR="00327C04" w:rsidRPr="00762C64" w:rsidSect="0061427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778EA"/>
    <w:multiLevelType w:val="hybridMultilevel"/>
    <w:tmpl w:val="FA3EC7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910AB"/>
    <w:multiLevelType w:val="hybridMultilevel"/>
    <w:tmpl w:val="3FA2773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F4"/>
    <w:rsid w:val="00131C40"/>
    <w:rsid w:val="00287E3E"/>
    <w:rsid w:val="002C0480"/>
    <w:rsid w:val="002F5E07"/>
    <w:rsid w:val="00333DB5"/>
    <w:rsid w:val="003359E4"/>
    <w:rsid w:val="003A02DB"/>
    <w:rsid w:val="004C4568"/>
    <w:rsid w:val="005A42B3"/>
    <w:rsid w:val="00614277"/>
    <w:rsid w:val="00621B38"/>
    <w:rsid w:val="00635C94"/>
    <w:rsid w:val="006E1955"/>
    <w:rsid w:val="00762C64"/>
    <w:rsid w:val="007E5832"/>
    <w:rsid w:val="0085002D"/>
    <w:rsid w:val="00866846"/>
    <w:rsid w:val="008A1EAA"/>
    <w:rsid w:val="008B5337"/>
    <w:rsid w:val="00942EDC"/>
    <w:rsid w:val="00AA19ED"/>
    <w:rsid w:val="00AF3E80"/>
    <w:rsid w:val="00C518EF"/>
    <w:rsid w:val="00CB120D"/>
    <w:rsid w:val="00D238CE"/>
    <w:rsid w:val="00E76FF4"/>
    <w:rsid w:val="00EC6C6C"/>
    <w:rsid w:val="00F20A34"/>
    <w:rsid w:val="00F21B62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C6A54-ECAB-43A8-BD7D-B2D5C35F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Theme="minorHAnsi" w:hAnsi="Candara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6FF4"/>
    <w:rPr>
      <w:rFonts w:ascii="Arial" w:eastAsia="Times New Roman" w:hAnsi="Arial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E76FF4"/>
    <w:pPr>
      <w:tabs>
        <w:tab w:val="left" w:pos="7513"/>
      </w:tabs>
      <w:spacing w:line="360" w:lineRule="auto"/>
    </w:pPr>
    <w:rPr>
      <w:sz w:val="20"/>
    </w:rPr>
  </w:style>
  <w:style w:type="character" w:customStyle="1" w:styleId="Szvegtrzs2Char">
    <w:name w:val="Szövegtörzs 2 Char"/>
    <w:basedOn w:val="Bekezdsalapbettpusa"/>
    <w:link w:val="Szvegtrzs2"/>
    <w:rsid w:val="00E76FF4"/>
    <w:rPr>
      <w:rFonts w:ascii="Arial" w:eastAsia="Times New Roman" w:hAnsi="Arial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E76FF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A0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Cselenkó Erika</dc:creator>
  <cp:keywords/>
  <dc:description/>
  <cp:lastModifiedBy>Cselenkó Erika</cp:lastModifiedBy>
  <cp:revision>2</cp:revision>
  <cp:lastPrinted>2019-05-15T07:03:00Z</cp:lastPrinted>
  <dcterms:created xsi:type="dcterms:W3CDTF">2021-07-26T13:07:00Z</dcterms:created>
  <dcterms:modified xsi:type="dcterms:W3CDTF">2021-07-26T13:07:00Z</dcterms:modified>
</cp:coreProperties>
</file>